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部编版语文四年级下册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第二单元过关测试卷（四）</w:t>
      </w:r>
    </w:p>
    <w:p>
      <w:pPr>
        <w:rPr>
          <w:highlight w:val="none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按要求完成句子习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数千万年后，它的后代繁衍成一个形态各异的庞大家族。有些恐龙像它们的祖先一样两足奔跑，有些恐龙则用四足行走。有些恐龙身长几十米，重达数十吨，有些恐龙则身材小巧，体重不足几公斤。有些恐龙凶猛异常，是茹毛饮血的食肉动物；有些恐龙则温顺可爱，以植物为食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这句话采用先总写后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的方法，先概括说明恐龙的后代逐渐形成了一个</w:t>
      </w:r>
      <w:r>
        <w:rPr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778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的庞大家族，再围绕这个关键句，具体描写了恐龙的后代的</w:t>
      </w:r>
      <w:r>
        <w:rPr>
          <w:bCs/>
          <w:sz w:val="24"/>
          <w:szCs w:val="24"/>
          <w:highlight w:val="none"/>
        </w:rPr>
        <w:t>____________________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仿写：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2．科学家们希望能够全面揭示这一历史进程。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“这一历史进程”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905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指的是恐龙家族中的一些猎食性恐龙长出羽毛、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的漫长历史进程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4130" cy="1651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。“全面”一词说明科学家们希望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3．地球上的第一种恐龙大约一定出现在两亿四千万年前。（修改病句）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</w:t>
      </w:r>
      <w:r>
        <w:rPr>
          <w:bCs/>
          <w:sz w:val="24"/>
          <w:szCs w:val="24"/>
          <w:highlight w:val="none"/>
        </w:rPr>
        <w:t>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二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查字典填空。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</w:t>
      </w:r>
      <w:r>
        <w:rPr>
          <w:rFonts w:eastAsia="Times New Roman"/>
          <w:bCs/>
          <w:sz w:val="24"/>
          <w:szCs w:val="24"/>
          <w:highlight w:val="none"/>
        </w:rPr>
        <w:t>1</w:t>
      </w:r>
      <w:r>
        <w:rPr>
          <w:rFonts w:ascii="宋体" w:hAnsi="宋体" w:cs="宋体"/>
          <w:bCs/>
          <w:sz w:val="24"/>
          <w:szCs w:val="24"/>
          <w:highlight w:val="none"/>
        </w:rPr>
        <w:t>）</w:t>
      </w:r>
      <w:r>
        <w:rPr>
          <w:rFonts w:eastAsia="Times New Roman"/>
          <w:bCs/>
          <w:sz w:val="24"/>
          <w:szCs w:val="24"/>
          <w:highlight w:val="none"/>
        </w:rPr>
        <w:t>“</w:t>
      </w:r>
      <w:r>
        <w:rPr>
          <w:rFonts w:ascii="宋体" w:hAnsi="宋体" w:cs="宋体"/>
          <w:bCs/>
          <w:sz w:val="24"/>
          <w:szCs w:val="24"/>
          <w:highlight w:val="none"/>
        </w:rPr>
        <w:t>鲫</w:t>
      </w:r>
      <w:r>
        <w:rPr>
          <w:rFonts w:eastAsia="Times New Roman"/>
          <w:bCs/>
          <w:sz w:val="24"/>
          <w:szCs w:val="24"/>
          <w:highlight w:val="none"/>
        </w:rPr>
        <w:t>”</w:t>
      </w:r>
      <w:r>
        <w:rPr>
          <w:rFonts w:ascii="宋体" w:hAnsi="宋体" w:cs="宋体"/>
          <w:bCs/>
          <w:sz w:val="24"/>
          <w:szCs w:val="24"/>
          <w:highlight w:val="none"/>
        </w:rPr>
        <w:t>用部首查字法，应查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部，再查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画。用音序查字法应查音序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，再查音节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，组词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</w:t>
      </w:r>
      <w:r>
        <w:rPr>
          <w:rFonts w:eastAsia="Times New Roman"/>
          <w:bCs/>
          <w:sz w:val="24"/>
          <w:szCs w:val="24"/>
          <w:highlight w:val="none"/>
        </w:rPr>
        <w:t>2</w:t>
      </w:r>
      <w:r>
        <w:rPr>
          <w:rFonts w:ascii="宋体" w:hAnsi="宋体" w:cs="宋体"/>
          <w:bCs/>
          <w:sz w:val="24"/>
          <w:szCs w:val="24"/>
          <w:highlight w:val="none"/>
        </w:rPr>
        <w:t>）</w:t>
      </w:r>
      <w:r>
        <w:rPr>
          <w:rFonts w:eastAsia="Times New Roman"/>
          <w:bCs/>
          <w:sz w:val="24"/>
          <w:szCs w:val="24"/>
          <w:highlight w:val="none"/>
        </w:rPr>
        <w:t>“</w:t>
      </w:r>
      <w:r>
        <w:rPr>
          <w:rFonts w:ascii="宋体" w:hAnsi="宋体" w:cs="宋体"/>
          <w:bCs/>
          <w:sz w:val="24"/>
          <w:szCs w:val="24"/>
          <w:highlight w:val="none"/>
        </w:rPr>
        <w:t>陡</w:t>
      </w:r>
      <w:r>
        <w:rPr>
          <w:rFonts w:eastAsia="Times New Roman"/>
          <w:bCs/>
          <w:sz w:val="24"/>
          <w:szCs w:val="24"/>
          <w:highlight w:val="none"/>
        </w:rPr>
        <w:t>”</w:t>
      </w:r>
      <w:r>
        <w:rPr>
          <w:rFonts w:ascii="宋体" w:hAnsi="宋体" w:cs="宋体"/>
          <w:bCs/>
          <w:sz w:val="24"/>
          <w:szCs w:val="24"/>
          <w:highlight w:val="none"/>
        </w:rPr>
        <w:t>用部首查字法，应查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部，再查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画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032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。用音序查字法应查音序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，再查音节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，组词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回顾课文，完成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习题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（1）围绕“纳米技术就在我们身边”，文中举了三个例子：一是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使用纳米涂层，二是将来我们有可能坐上“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”到太空旅行。三是最先进的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上用到了一种纳米材料，能够避开雷达的探测。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（2）请查找资料，再举两个例子来说明“纳米技术就在我们身边”。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填入适当的关联词，把句子补充完整。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1.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我们遇到什么困难，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不要退缩。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2.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她很乐观，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这点困难对她来说不算什么。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3.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明天下雨，庆祝会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照常进行。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4.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现在好了点，</w:t>
      </w:r>
      <w:r>
        <w:rPr>
          <w:bCs/>
          <w:szCs w:val="21"/>
          <w:highlight w:val="none"/>
        </w:rPr>
        <w:t>（__________）</w:t>
      </w:r>
      <w:r>
        <w:rPr>
          <w:rFonts w:ascii="宋体" w:hAnsi="宋体" w:cs="宋体"/>
          <w:bCs/>
          <w:szCs w:val="21"/>
          <w:highlight w:val="none"/>
        </w:rPr>
        <w:t>要接受批评，努力改正。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按要求完成句子练习。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1．地球上的第一种恐龙大约可能出现在两亿四千万年前。（修改病句）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</w:t>
      </w:r>
      <w:r>
        <w:rPr>
          <w:bCs/>
          <w:sz w:val="24"/>
          <w:szCs w:val="24"/>
          <w:highlight w:val="none"/>
        </w:rPr>
        <w:t>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2．比较下面两个句子，说说哪一句更好一些。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①在中生代时期，恐龙的一支经过漫长的演化，最终变成了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651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凌空翱翔的鸟儿。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②在中生代时期，恐龙经过演化，最终变成了凌空翱翔的鸟儿。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我觉得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要好一些，因为</w:t>
      </w:r>
      <w:r>
        <w:rPr>
          <w:bCs/>
          <w:sz w:val="24"/>
          <w:szCs w:val="24"/>
          <w:highlight w:val="none"/>
        </w:rPr>
        <w:t>________________________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阅读与欣赏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材料一　2017年春节过后，由中央电视台推出的《中国诗词大会》这一文化类综艺节目彻底火了。人民日报、人民网、新华社等各大媒体都在讨论该节目爆红的原因，观众关注度极高。某知名网站对此做了调查。以下是“《中国诗词大会》关注人群的年龄分布”调查数据图：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drawing>
          <wp:inline distT="0" distB="0" distL="114300" distR="114300">
            <wp:extent cx="2362200" cy="1209675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材料二　《中国诗词大会》第二季的冠军是高中生武亦姝，许多观众被其丰富的诗词储备、从容淡定的心理素质折服。但也有人质疑：在升学考试残酷的现实面前，是否有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413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必要花大量宝贵的时间去背诵古诗词？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材料三　学者王国维将诗词创作的境界分为“造境”与“写境”两种不同的状态。“造境”即虚拟之境，如“感时花溅泪，恨别鸟惊心”；“写境”即写实之境，如“明月松间照，清泉石上流”。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从材料一的数据图中提炼出一条信息。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对材料二中某些人的质疑，你有什么看法？写一写你的观点。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阅读材料三，下列诗句符合王国维的“写境”说的一项是（　　）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不知细叶谁裁出，二月春风似剪刀。</w:t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海内存知己，天涯若比邻。</w:t>
      </w:r>
    </w:p>
    <w:p>
      <w:pPr>
        <w:tabs>
          <w:tab w:val="left" w:pos="4153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忽如一夜春风来，千树万树梨花开。</w:t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大漠孤烟直，长河落日圆。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阅读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理解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①海风猛烈地吹，澎湃的波涛把海里的泥沙卷到岸边。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②有个渔民带着儿子走过海滩。那孩子赤着脚，他踩着了沙里一块硬东西，就把它挖了出来。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③“爸爸，你看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1905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！”他快活地叫起来，“这是什么？”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④他爸爸接过来，仔细看了看。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⑤“这是琥珀，孩子。”他高兴地说，“有两个小东西关在里面呢，一只苍蝇，一个蜘蛛。这是很少见的。</w:t>
      </w:r>
    </w:p>
    <w:p>
      <w:pPr>
        <w:spacing w:line="312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⑥在那块透明的琥珀里，两个小东西仍旧好好地躺着。</w:t>
      </w:r>
      <w:r>
        <w:rPr>
          <w:rFonts w:ascii="楷体" w:hAnsi="楷体" w:eastAsia="楷体" w:cs="楷体"/>
          <w:bCs/>
          <w:szCs w:val="21"/>
          <w:highlight w:val="none"/>
          <w:u w:val="single"/>
        </w:rPr>
        <w:t>我们可以看见它们身上的每一根毫毛</w:t>
      </w:r>
      <w:r>
        <w:rPr>
          <w:rFonts w:ascii="楷体" w:hAnsi="楷体" w:eastAsia="楷体" w:cs="楷体"/>
          <w:bCs/>
          <w:szCs w:val="21"/>
          <w:highlight w:val="none"/>
        </w:rPr>
        <w:t>，还可以想象它们当时在黏稠的松脂里怎样挣扎，因为它们的腿的四周显出好几圈黑色的圆环。从那块琥珀，我们可以推测发生在几千万年前的故事的详细情形，并且可以知道，在远古捎带，世界上就已经有苍蝇和蜘蛛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第①-⑤自然段写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>，第⑥自然段写</w:t>
      </w:r>
      <w:r>
        <w:rPr>
          <w:bCs/>
          <w:sz w:val="24"/>
          <w:szCs w:val="24"/>
          <w:highlight w:val="none"/>
        </w:rPr>
        <w:t>（__________）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A．故事发生的时间      B．琥珀的价值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C．琥珀的发现过程      D．琥珀的形成过程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第⑤自然段通过对父亲语言、神态的描写，表现了他发现琥珀时的</w:t>
      </w:r>
      <w:r>
        <w:rPr>
          <w:bCs/>
          <w:sz w:val="24"/>
          <w:szCs w:val="24"/>
          <w:highlight w:val="none"/>
        </w:rPr>
        <w:t>___________</w:t>
      </w:r>
      <w:r>
        <w:rPr>
          <w:rFonts w:ascii="宋体" w:hAnsi="宋体" w:cs="宋体"/>
          <w:bCs/>
          <w:sz w:val="24"/>
          <w:szCs w:val="24"/>
          <w:highlight w:val="none"/>
        </w:rPr>
        <w:t>之情，从中我们可以感受到这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905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块琥珀</w:t>
      </w:r>
      <w:r>
        <w:rPr>
          <w:bCs/>
          <w:sz w:val="24"/>
          <w:szCs w:val="24"/>
          <w:highlight w:val="none"/>
        </w:rPr>
        <w:t>_______________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第⑥自然段的画线句不仅说明琥珀中的“两个小东西”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，也说明琥珀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文段中加点的“推测”能不能换成“猜测”？为什么？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651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请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032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将下列“推测”与相应的“依据”连在一起。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①事情发生在几千万年前炎热的松树林中的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②苍蝇和蜘蛛当时就已存在，且同时出现在一个地方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③苍蝇、蜘蛛曾用力地挣扎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④松树林最后被大海淹没了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A．琥珀是在海滩上被发现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B．苍蝇、蜘蛛的腿四周有好几圈黑色圆环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C．琥珀由松脂球历经漫长岁月形成 </w:t>
      </w:r>
    </w:p>
    <w:p>
      <w:pPr>
        <w:spacing w:line="288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D．琥珀中有苍蝇和蜘蛛两种动物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八、写</w:t>
      </w:r>
      <w:r>
        <w:rPr>
          <w:rFonts w:ascii="宋体" w:hAnsi="宋体" w:cs="宋体"/>
          <w:bCs/>
          <w:sz w:val="24"/>
          <w:szCs w:val="24"/>
          <w:highlight w:val="none"/>
        </w:rPr>
        <w:t>作文。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以“我的梦想”为题目，写一篇小作文。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42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firstLine="2249" w:firstLineChars="800"/>
        <w:rPr>
          <w:b/>
          <w:sz w:val="28"/>
          <w:szCs w:val="28"/>
          <w:highlight w:val="none"/>
        </w:rPr>
      </w:pPr>
      <w:r>
        <w:rPr>
          <w:rFonts w:hint="eastAsia" w:eastAsia="黑体"/>
          <w:b/>
          <w:sz w:val="28"/>
          <w:szCs w:val="28"/>
          <w:highlight w:val="none"/>
        </w:rPr>
        <w:t>第二单元过关测试卷（四）</w:t>
      </w:r>
      <w:r>
        <w:rPr>
          <w:rFonts w:hint="eastAsia"/>
          <w:b/>
          <w:sz w:val="28"/>
          <w:szCs w:val="28"/>
          <w:highlight w:val="none"/>
        </w:rPr>
        <w:t>参考答案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分写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形态各异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不同的形态和特征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火烧云呈现各种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413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姿态，有时像顽皮的猴子，有时像淘气的小猫，有时像可爱的小狗。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学会飞翔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演化为鸟类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继续深入探索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地球上的第一种恐龙大约出现在两亿四千万年前。</w:t>
      </w:r>
      <w:r>
        <w:rPr>
          <w:bCs/>
          <w:sz w:val="24"/>
          <w:szCs w:val="24"/>
          <w:highlight w:val="none"/>
        </w:rPr>
        <w:t xml:space="preserve">   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鱼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eastAsia="Times New Roman"/>
          <w:bCs/>
          <w:sz w:val="24"/>
          <w:szCs w:val="24"/>
          <w:highlight w:val="none"/>
        </w:rPr>
        <w:t>7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eastAsia="Times New Roman"/>
          <w:bCs/>
          <w:sz w:val="24"/>
          <w:szCs w:val="24"/>
          <w:highlight w:val="none"/>
        </w:rPr>
        <w:t>J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eastAsia="Times New Roman"/>
          <w:bCs/>
          <w:sz w:val="24"/>
          <w:szCs w:val="24"/>
          <w:highlight w:val="none"/>
        </w:rPr>
        <w:t>jì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鲫鱼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阝</w:t>
      </w:r>
      <w:r>
        <w:rPr>
          <w:bCs/>
          <w:sz w:val="24"/>
          <w:szCs w:val="24"/>
          <w:highlight w:val="none"/>
        </w:rPr>
        <w:t xml:space="preserve">   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159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</w:t>
      </w:r>
      <w:r>
        <w:rPr>
          <w:rFonts w:eastAsia="Times New Roman"/>
          <w:bCs/>
          <w:sz w:val="24"/>
          <w:szCs w:val="24"/>
          <w:highlight w:val="none"/>
        </w:rPr>
        <w:t>7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eastAsia="Times New Roman"/>
          <w:bCs/>
          <w:sz w:val="24"/>
          <w:szCs w:val="24"/>
          <w:highlight w:val="none"/>
        </w:rPr>
        <w:t>D</w:t>
      </w:r>
      <w:r>
        <w:rPr>
          <w:bCs/>
          <w:sz w:val="24"/>
          <w:szCs w:val="24"/>
          <w:highlight w:val="none"/>
        </w:rPr>
        <w:t xml:space="preserve">   </w:t>
      </w:r>
      <w:r>
        <w:rPr>
          <w:rFonts w:eastAsia="Times New Roman"/>
          <w:bCs/>
          <w:sz w:val="24"/>
          <w:szCs w:val="24"/>
          <w:highlight w:val="none"/>
        </w:rPr>
        <w:t>dǒu</w:t>
      </w:r>
      <w:r>
        <w:rPr>
          <w:bCs/>
          <w:sz w:val="24"/>
          <w:szCs w:val="24"/>
          <w:highlight w:val="none"/>
        </w:rPr>
        <w:t xml:space="preserve">  </w:t>
      </w:r>
      <w:r>
        <w:rPr>
          <w:rFonts w:ascii="宋体" w:hAnsi="宋体" w:cs="宋体"/>
          <w:bCs/>
          <w:sz w:val="24"/>
          <w:szCs w:val="24"/>
          <w:highlight w:val="none"/>
        </w:rPr>
        <w:t>陡峭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冰箱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碳纳米管天梯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隐形战机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示例：①碳纳米管可以做环保汽车的电池。②纳米粒子跟塑料结合起来，取代金属部件，这样做成的机器会特别轻。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无论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都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因为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所以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即使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也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虽然</w:t>
      </w:r>
      <w:r>
        <w:rPr>
          <w:bCs/>
          <w:sz w:val="24"/>
          <w:szCs w:val="24"/>
          <w:highlight w:val="none"/>
        </w:rPr>
        <w:t xml:space="preserve">  </w:t>
      </w:r>
      <w:r>
        <w:rPr>
          <w:rFonts w:ascii="宋体" w:hAnsi="宋体" w:cs="宋体"/>
          <w:bCs/>
          <w:sz w:val="24"/>
          <w:szCs w:val="24"/>
          <w:highlight w:val="none"/>
        </w:rPr>
        <w:t>但是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地球上的第一种恐龙大约出现在两亿四千万年前。（或删去“大约”）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①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“一支”和“漫长的”体现了说明文语言的严谨性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六、1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青少年对《中国诗词大会》这档节目的关注度最高，说明这是青少年朋友非常喜爱的节目。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背诵古诗词也是学习的一项重要内容，与学习不会发生冲突。而且，学习古诗词也会受到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1590" cy="1397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精神熏陶，可以提高修养。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．D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七、</w:t>
      </w: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 xml:space="preserve">．    </w:t>
      </w:r>
      <w:r>
        <w:rPr>
          <w:rFonts w:ascii="宋体" w:hAnsi="宋体" w:cs="宋体"/>
          <w:bCs/>
          <w:sz w:val="24"/>
          <w:szCs w:val="24"/>
          <w:highlight w:val="none"/>
        </w:rPr>
        <w:t>C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B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 xml:space="preserve">．    </w:t>
      </w:r>
      <w:r>
        <w:rPr>
          <w:rFonts w:ascii="宋体" w:hAnsi="宋体" w:cs="宋体"/>
          <w:bCs/>
          <w:sz w:val="24"/>
          <w:szCs w:val="24"/>
          <w:highlight w:val="none"/>
        </w:rPr>
        <w:t>惊喜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十分少见且珍贵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 xml:space="preserve">．    </w:t>
      </w:r>
      <w:r>
        <w:rPr>
          <w:rFonts w:ascii="宋体" w:hAnsi="宋体" w:cs="宋体"/>
          <w:bCs/>
          <w:sz w:val="24"/>
          <w:szCs w:val="24"/>
          <w:highlight w:val="none"/>
        </w:rPr>
        <w:t>完好无损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晶莹透亮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不能，因为“推测”一般是有依据的，“猜测”一般没有依据。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 xml:space="preserve">． </w:t>
      </w:r>
      <w:r>
        <w:rPr>
          <w:rFonts w:ascii="宋体" w:hAnsi="宋体" w:cs="宋体"/>
          <w:bCs/>
          <w:sz w:val="24"/>
          <w:szCs w:val="24"/>
          <w:highlight w:val="none"/>
        </w:rPr>
        <w:t>C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D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B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A</w:t>
      </w:r>
      <w:r>
        <w:rPr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示例：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我的梦想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每个人都有梦想。有人想当一名歌声优美的音乐家，也有人想当一名富有艺术细胞的漫画家，还有的人想当一位知识渊博的文学家……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我，一名普通的中学生。心里同样装载着许多不平凡的梦想。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想当一名科学家，为祖国的科学事业做出贡献。首先，我想发明一种神奇的芯片，只要把它放到人的头顶上，戴上它的人，不仅头脑会变得异常聪慧，而且身体健康。因为在当今社会缺的是人才，重要的是健康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然后，我还想发明一台矛盾调解器，为世界和平做出贡献。只要有国家发生了战争，我就会出动我的矛盾调解器，帮他们化解矛盾，像当年墨子止楚攻宋一样，阻止这场战争的发生，让世界变得更加和谐，充满温馨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还想当一名救死扶伤的白衣天使。因为我们曾经学过一首诗歌叫《我只看见你的眼睛》。白衣天使在面对肆虐的病魔时，眼中充满了愤怒和冷静。在生死抉择的时刻，眼中饱含着坚毅和信心。在安慰受难的病员时，眼中流淌着温柔的深情。在战斗的日子里，眼中闪烁着高尚的心灵。这种无私奉献、忘我工作的精神深深打动了我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留一点梦想给自己，让天空中静静流淌的浮云带走阳光，让迷离的阳光恍惚地洒在身上，有一种淡金色的希望在酝酿。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eastAsia"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啊！虽然这些梦想离我还很遥远，但是我会努力学习，让梦想照进现实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。</w:t>
      </w: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ind w:firstLine="562" w:firstLineChars="200"/>
        <w:jc w:val="left"/>
        <w:textAlignment w:val="center"/>
        <w:rPr>
          <w:b/>
          <w:sz w:val="28"/>
          <w:szCs w:val="28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BCC"/>
    <w:rsid w:val="00074BDB"/>
    <w:rsid w:val="00544CD1"/>
    <w:rsid w:val="0098183C"/>
    <w:rsid w:val="00D06BCC"/>
    <w:rsid w:val="00EE0F36"/>
    <w:rsid w:val="00F71BB4"/>
    <w:rsid w:val="14B02608"/>
    <w:rsid w:val="5500327A"/>
    <w:rsid w:val="6C5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3CF51-B2B2-44FA-A092-C16BC08E8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675</Words>
  <Characters>3850</Characters>
  <Lines>32</Lines>
  <Paragraphs>9</Paragraphs>
  <TotalTime>0</TotalTime>
  <ScaleCrop>false</ScaleCrop>
  <LinksUpToDate>false</LinksUpToDate>
  <CharactersWithSpaces>4516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2020-04-12T11:33:06Z</dcterms:modified>
  <dc:subject>部编版语文四年级下册第二单元过关测试卷四（含答案）.docx</dc:subject>
  <dc:title>部编版语文四年级下册第二单元过关测试卷四（含答案）.docx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